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4 · Place value · Step 9</w:t>
                  </w:r>
                </w:p>
                <w:p>
                  <w:pPr>
                    <w:spacing w:after="0" w:before="0" w:line="250"/>
                  </w:pPr>
                  <w:r>
                    <w:rPr>
                      <w:rFonts w:ascii="Arial" w:cs="Arial" w:eastAsia="Arial" w:hAnsi="Arial"/>
                      <w:b/>
                      <w:bCs/>
                      <w:color w:val="1B2340"/>
                      <w:sz w:val="25"/>
                      <w:szCs w:val="25"/>
                    </w:rPr>
                    <w:t xml:space="preserve">Round to the nearest 100</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976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4 · Place value · Step 9</w:t>
                  </w:r>
                </w:p>
                <w:p>
                  <w:pPr>
                    <w:spacing w:after="0" w:before="0" w:line="250"/>
                  </w:pPr>
                  <w:r>
                    <w:rPr>
                      <w:rFonts w:ascii="Arial" w:cs="Arial" w:eastAsia="Arial" w:hAnsi="Arial"/>
                      <w:b/>
                      <w:bCs/>
                      <w:color w:val="1B2340"/>
                      <w:sz w:val="25"/>
                      <w:szCs w:val="25"/>
                    </w:rPr>
                    <w:t xml:space="preserve">Round to the nearest 100</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976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650 to the nearest 100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410 to the nearest 100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270 to the nearest 100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650 to the nearest 100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410 to the nearest 100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270 to the nearest 100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1,230 and </w:t>
                  </w:r>
                  <w:r>
                    <w:rPr>
                      <w:rFonts w:ascii="Arial" w:cs="Arial" w:eastAsia="Arial" w:hAnsi="Arial"/>
                      <w:b/>
                      <w:bCs/>
                      <w:sz w:val="22"/>
                      <w:szCs w:val="22"/>
                    </w:rPr>
                    <w:t xml:space="preserve">B</w:t>
                  </w:r>
                  <w:r>
                    <w:rPr>
                      <w:rFonts w:ascii="Arial" w:cs="Arial" w:eastAsia="Arial" w:hAnsi="Arial"/>
                      <w:sz w:val="22"/>
                      <w:szCs w:val="22"/>
                    </w:rPr>
                    <w:t xml:space="preserve"> is 1,260.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10"/>
                  </w:pPr>
                  <w:r>
                    <w:drawing>
                      <wp:inline distT="0" distB="0" distL="0" distR="0">
                        <wp:extent cx="2714625" cy="771525"/>
                        <wp:effectExtent t="0" r="0" b="0" l="0"/>
                        <wp:docPr id="9768" name="diagram" descr="Number line from 1,200 to 1,3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1,230 and </w:t>
                  </w:r>
                  <w:r>
                    <w:rPr>
                      <w:rFonts w:ascii="Arial" w:cs="Arial" w:eastAsia="Arial" w:hAnsi="Arial"/>
                      <w:b/>
                      <w:bCs/>
                      <w:sz w:val="22"/>
                      <w:szCs w:val="22"/>
                    </w:rPr>
                    <w:t xml:space="preserve">B</w:t>
                  </w:r>
                  <w:r>
                    <w:rPr>
                      <w:rFonts w:ascii="Arial" w:cs="Arial" w:eastAsia="Arial" w:hAnsi="Arial"/>
                      <w:sz w:val="22"/>
                      <w:szCs w:val="22"/>
                    </w:rPr>
                    <w:t xml:space="preserve"> is 1,260.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10"/>
                  </w:pPr>
                  <w:r>
                    <w:drawing>
                      <wp:inline distT="0" distB="0" distL="0" distR="0">
                        <wp:extent cx="2714625" cy="771525"/>
                        <wp:effectExtent t="0" r="0" b="0" l="0"/>
                        <wp:docPr id="9769" name="diagram" descr="Number line from 1,200 to 1,3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2,809 to the nearest 100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1,356 to the nearest 100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5,692 to the nearest 100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2,809 to the nearest 100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1,356 to the nearest 100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5,692 to the nearest 100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sentences.</w:t>
                  </w:r>
                </w:p>
                <w:tbl>
                  <w:tblPr>
                    <w:tblW w:type="dxa" w:w="26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298"/>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2298"/>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4,353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297"/>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1935"/>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193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4,353 rounds to</w:t>
                        </w:r>
                      </w:p>
                    </w:tc>
                  </w:tr>
                </w:tbl>
                <w:p>
                  <w:pPr>
                    <w:spacing w:after="0" w:before="0" w:line="20"/>
                  </w:pPr>
                </w:p>
                <w:tbl>
                  <w:tblPr>
                    <w:tblW w:type="dxa" w:w="35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298"/>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298"/>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100</w:t>
                        </w:r>
                      </w:p>
                    </w:tc>
                  </w:tr>
                </w:tbl>
                <w:p>
                  <w:pPr>
                    <w:spacing w:after="0" w:before="0" w:line="20"/>
                  </w:pPr>
                </w:p>
                <w:tbl>
                  <w:tblPr>
                    <w:tblW w:type="dxa" w:w="26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298"/>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2298"/>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4,719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297"/>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1935"/>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193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4,719 rounds to</w:t>
                        </w:r>
                      </w:p>
                    </w:tc>
                  </w:tr>
                </w:tbl>
                <w:p>
                  <w:pPr>
                    <w:spacing w:after="0" w:before="0" w:line="20"/>
                  </w:pPr>
                </w:p>
                <w:tbl>
                  <w:tblPr>
                    <w:tblW w:type="dxa" w:w="35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298"/>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298"/>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100</w:t>
                        </w: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sentences.</w:t>
                  </w:r>
                </w:p>
                <w:tbl>
                  <w:tblPr>
                    <w:tblW w:type="dxa" w:w="26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298"/>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2298"/>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4,353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297"/>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1935"/>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193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4,353 rounds to</w:t>
                        </w:r>
                      </w:p>
                    </w:tc>
                  </w:tr>
                </w:tbl>
                <w:p>
                  <w:pPr>
                    <w:spacing w:after="0" w:before="0" w:line="20"/>
                  </w:pPr>
                </w:p>
                <w:tbl>
                  <w:tblPr>
                    <w:tblW w:type="dxa" w:w="35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298"/>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298"/>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100</w:t>
                        </w:r>
                      </w:p>
                    </w:tc>
                  </w:tr>
                </w:tbl>
                <w:p>
                  <w:pPr>
                    <w:spacing w:after="0" w:before="0" w:line="20"/>
                  </w:pPr>
                </w:p>
                <w:tbl>
                  <w:tblPr>
                    <w:tblW w:type="dxa" w:w="26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298"/>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2298"/>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4,719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297"/>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1935"/>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193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4,719 rounds to</w:t>
                        </w:r>
                      </w:p>
                    </w:tc>
                  </w:tr>
                </w:tbl>
                <w:p>
                  <w:pPr>
                    <w:spacing w:after="0" w:before="0" w:line="20"/>
                  </w:pPr>
                </w:p>
                <w:tbl>
                  <w:tblPr>
                    <w:tblW w:type="dxa" w:w="354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298"/>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298"/>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100</w:t>
                        </w: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nearest 10 and the nearest 100. The headings show the place to round to. Complete the table.</w:t>
                  </w:r>
                </w:p>
                <w:p>
                  <w:pPr>
                    <w:spacing w:after="10"/>
                  </w:pPr>
                  <w:r>
                    <w:drawing>
                      <wp:inline distT="0" distB="0" distL="0" distR="0">
                        <wp:extent cx="2000250" cy="971550"/>
                        <wp:effectExtent t="0" r="0" b="0" l="0"/>
                        <wp:docPr id="9770" name="diagram" descr="Table. Number | 10 | 100; 378 | (empty) | (empty); 5,889 | (empty) | (empty); 3,717 | (empty)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00250" cy="971550"/>
                                </a:xfrm>
                                <a:prstGeom prst="rect">
                                  <a:avLst/>
                                </a:prstGeom>
                              </pic:spPr>
                            </pic:pic>
                          </a:graphicData>
                        </a:graphic>
                      </wp:inline>
                    </w:drawing>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nearest 10 and the nearest 100. The headings show the place to round to. Complete the table.</w:t>
                  </w:r>
                </w:p>
                <w:p>
                  <w:pPr>
                    <w:spacing w:after="10"/>
                  </w:pPr>
                  <w:r>
                    <w:drawing>
                      <wp:inline distT="0" distB="0" distL="0" distR="0">
                        <wp:extent cx="2000250" cy="971550"/>
                        <wp:effectExtent t="0" r="0" b="0" l="0"/>
                        <wp:docPr id="9771" name="diagram" descr="Table. Number | 10 | 100; 378 | (empty) | (empty); 5,889 | (empty) | (empty); 3,717 | (empty)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00250" cy="97155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Circle</w:t>
                  </w:r>
                  <w:r>
                    <w:rPr>
                      <w:rFonts w:ascii="Arial" w:cs="Arial" w:eastAsia="Arial" w:hAnsi="Arial"/>
                      <w:sz w:val="22"/>
                      <w:szCs w:val="22"/>
                    </w:rPr>
                    <w:t xml:space="preserve"> the numbers that round to </w:t>
                  </w:r>
                  <w:r>
                    <w:rPr>
                      <w:rFonts w:ascii="Arial" w:cs="Arial" w:eastAsia="Arial" w:hAnsi="Arial"/>
                      <w:b/>
                      <w:bCs/>
                      <w:sz w:val="22"/>
                      <w:szCs w:val="22"/>
                    </w:rPr>
                    <w:t xml:space="preserve">4,200</w:t>
                  </w:r>
                  <w:r>
                    <w:rPr>
                      <w:rFonts w:ascii="Arial" w:cs="Arial" w:eastAsia="Arial" w:hAnsi="Arial"/>
                      <w:sz w:val="22"/>
                      <w:szCs w:val="22"/>
                    </w:rPr>
                    <w:t xml:space="preserve"> to the nearest 100. Write their letters.</w:t>
                  </w:r>
                </w:p>
                <w:p>
                  <w:pPr>
                    <w:spacing w:after="30" w:before="0" w:line="250"/>
                  </w:pPr>
                  <w:r>
                    <w:rPr>
                      <w:rFonts w:ascii="Arial" w:cs="Arial" w:eastAsia="Arial" w:hAnsi="Arial"/>
                      <w:sz w:val="22"/>
                      <w:szCs w:val="22"/>
                    </w:rPr>
                    <w:t xml:space="preserve">a)  4,190</w:t>
                  </w:r>
                </w:p>
                <w:p>
                  <w:pPr>
                    <w:spacing w:after="30" w:before="0" w:line="250"/>
                  </w:pPr>
                  <w:r>
                    <w:rPr>
                      <w:rFonts w:ascii="Arial" w:cs="Arial" w:eastAsia="Arial" w:hAnsi="Arial"/>
                      <w:sz w:val="22"/>
                      <w:szCs w:val="22"/>
                    </w:rPr>
                    <w:t xml:space="preserve">b)  4,306</w:t>
                  </w:r>
                </w:p>
                <w:p>
                  <w:pPr>
                    <w:spacing w:after="30" w:before="0" w:line="250"/>
                  </w:pPr>
                  <w:r>
                    <w:rPr>
                      <w:rFonts w:ascii="Arial" w:cs="Arial" w:eastAsia="Arial" w:hAnsi="Arial"/>
                      <w:sz w:val="22"/>
                      <w:szCs w:val="22"/>
                    </w:rPr>
                    <w:t xml:space="preserve">c)  4,150</w:t>
                  </w:r>
                </w:p>
                <w:p>
                  <w:pPr>
                    <w:spacing w:after="30" w:before="0" w:line="250"/>
                  </w:pPr>
                  <w:r>
                    <w:rPr>
                      <w:rFonts w:ascii="Arial" w:cs="Arial" w:eastAsia="Arial" w:hAnsi="Arial"/>
                      <w:sz w:val="22"/>
                      <w:szCs w:val="22"/>
                    </w:rPr>
                    <w:t xml:space="preserve">d)  4,238</w:t>
                  </w:r>
                </w:p>
                <w:p>
                  <w:pPr>
                    <w:spacing w:after="30" w:before="0" w:line="250"/>
                  </w:pPr>
                  <w:r>
                    <w:rPr>
                      <w:rFonts w:ascii="Arial" w:cs="Arial" w:eastAsia="Arial" w:hAnsi="Arial"/>
                      <w:sz w:val="22"/>
                      <w:szCs w:val="22"/>
                    </w:rPr>
                    <w:t xml:space="preserve">e)  4,250</w:t>
                  </w:r>
                </w:p>
                <w:p>
                  <w:pPr>
                    <w:spacing w:after="30" w:before="0" w:line="250"/>
                  </w:pPr>
                  <w:r>
                    <w:rPr>
                      <w:rFonts w:ascii="Arial" w:cs="Arial" w:eastAsia="Arial" w:hAnsi="Arial"/>
                      <w:sz w:val="22"/>
                      <w:szCs w:val="22"/>
                    </w:rPr>
                    <w:t xml:space="preserve">f)  4,083</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Circle</w:t>
                  </w:r>
                  <w:r>
                    <w:rPr>
                      <w:rFonts w:ascii="Arial" w:cs="Arial" w:eastAsia="Arial" w:hAnsi="Arial"/>
                      <w:sz w:val="22"/>
                      <w:szCs w:val="22"/>
                    </w:rPr>
                    <w:t xml:space="preserve"> the numbers that round to </w:t>
                  </w:r>
                  <w:r>
                    <w:rPr>
                      <w:rFonts w:ascii="Arial" w:cs="Arial" w:eastAsia="Arial" w:hAnsi="Arial"/>
                      <w:b/>
                      <w:bCs/>
                      <w:sz w:val="22"/>
                      <w:szCs w:val="22"/>
                    </w:rPr>
                    <w:t xml:space="preserve">4,200</w:t>
                  </w:r>
                  <w:r>
                    <w:rPr>
                      <w:rFonts w:ascii="Arial" w:cs="Arial" w:eastAsia="Arial" w:hAnsi="Arial"/>
                      <w:sz w:val="22"/>
                      <w:szCs w:val="22"/>
                    </w:rPr>
                    <w:t xml:space="preserve"> to the nearest 100. Write their letters.</w:t>
                  </w:r>
                </w:p>
                <w:p>
                  <w:pPr>
                    <w:spacing w:after="30" w:before="0" w:line="250"/>
                  </w:pPr>
                  <w:r>
                    <w:rPr>
                      <w:rFonts w:ascii="Arial" w:cs="Arial" w:eastAsia="Arial" w:hAnsi="Arial"/>
                      <w:sz w:val="22"/>
                      <w:szCs w:val="22"/>
                    </w:rPr>
                    <w:t xml:space="preserve">a)  4,190</w:t>
                  </w:r>
                </w:p>
                <w:p>
                  <w:pPr>
                    <w:spacing w:after="30" w:before="0" w:line="250"/>
                  </w:pPr>
                  <w:r>
                    <w:rPr>
                      <w:rFonts w:ascii="Arial" w:cs="Arial" w:eastAsia="Arial" w:hAnsi="Arial"/>
                      <w:sz w:val="22"/>
                      <w:szCs w:val="22"/>
                    </w:rPr>
                    <w:t xml:space="preserve">b)  4,306</w:t>
                  </w:r>
                </w:p>
                <w:p>
                  <w:pPr>
                    <w:spacing w:after="30" w:before="0" w:line="250"/>
                  </w:pPr>
                  <w:r>
                    <w:rPr>
                      <w:rFonts w:ascii="Arial" w:cs="Arial" w:eastAsia="Arial" w:hAnsi="Arial"/>
                      <w:sz w:val="22"/>
                      <w:szCs w:val="22"/>
                    </w:rPr>
                    <w:t xml:space="preserve">c)  4,150</w:t>
                  </w:r>
                </w:p>
                <w:p>
                  <w:pPr>
                    <w:spacing w:after="30" w:before="0" w:line="250"/>
                  </w:pPr>
                  <w:r>
                    <w:rPr>
                      <w:rFonts w:ascii="Arial" w:cs="Arial" w:eastAsia="Arial" w:hAnsi="Arial"/>
                      <w:sz w:val="22"/>
                      <w:szCs w:val="22"/>
                    </w:rPr>
                    <w:t xml:space="preserve">d)  4,238</w:t>
                  </w:r>
                </w:p>
                <w:p>
                  <w:pPr>
                    <w:spacing w:after="30" w:before="0" w:line="250"/>
                  </w:pPr>
                  <w:r>
                    <w:rPr>
                      <w:rFonts w:ascii="Arial" w:cs="Arial" w:eastAsia="Arial" w:hAnsi="Arial"/>
                      <w:sz w:val="22"/>
                      <w:szCs w:val="22"/>
                    </w:rPr>
                    <w:t xml:space="preserve">e)  4,250</w:t>
                  </w:r>
                </w:p>
                <w:p>
                  <w:pPr>
                    <w:spacing w:after="30" w:before="0" w:line="250"/>
                  </w:pPr>
                  <w:r>
                    <w:rPr>
                      <w:rFonts w:ascii="Arial" w:cs="Arial" w:eastAsia="Arial" w:hAnsi="Arial"/>
                      <w:sz w:val="22"/>
                      <w:szCs w:val="22"/>
                    </w:rPr>
                    <w:t xml:space="preserve">f)  4,083</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8,111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8,111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These are the crowds at five football matches. </w:t>
                  </w:r>
                  <w:r>
                    <w:rPr>
                      <w:rFonts w:ascii="Arial" w:cs="Arial" w:eastAsia="Arial" w:hAnsi="Arial"/>
                      <w:b/>
                      <w:bCs/>
                      <w:sz w:val="22"/>
                      <w:szCs w:val="22"/>
                    </w:rPr>
                    <w:t xml:space="preserve">Round</w:t>
                  </w:r>
                  <w:r>
                    <w:rPr>
                      <w:rFonts w:ascii="Arial" w:cs="Arial" w:eastAsia="Arial" w:hAnsi="Arial"/>
                      <w:sz w:val="22"/>
                      <w:szCs w:val="22"/>
                    </w:rPr>
                    <w:t xml:space="preserve"> each crowd to the </w:t>
                  </w:r>
                  <w:r>
                    <w:rPr>
                      <w:rFonts w:ascii="Arial" w:cs="Arial" w:eastAsia="Arial" w:hAnsi="Arial"/>
                      <w:b/>
                      <w:bCs/>
                      <w:sz w:val="22"/>
                      <w:szCs w:val="22"/>
                    </w:rPr>
                    <w:t xml:space="preserve">nearest 100</w:t>
                  </w:r>
                  <w:r>
                    <w:rPr>
                      <w:rFonts w:ascii="Arial" w:cs="Arial" w:eastAsia="Arial" w:hAnsi="Arial"/>
                      <w:sz w:val="22"/>
                      <w:szCs w:val="22"/>
                    </w:rPr>
                    <w:t xml:space="preserve">. Complete the last column of the table.</w:t>
                  </w:r>
                </w:p>
                <w:p>
                  <w:pPr>
                    <w:spacing w:after="10"/>
                  </w:pPr>
                  <w:r>
                    <w:drawing>
                      <wp:inline distT="0" distB="0" distL="0" distR="0">
                        <wp:extent cx="2514600" cy="1428750"/>
                        <wp:effectExtent t="0" r="0" b="0" l="0"/>
                        <wp:docPr id="9772" name="diagram" descr="Table. Ground | Crowd | 100; Marsh Lane | 9,257 | (empty); Mill Road | 5,699 | (empty); Oak Park | 6,170 | (empty); Church Row | 6,436 | (empty); Riverside | 5,643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514600" cy="1428750"/>
                                </a:xfrm>
                                <a:prstGeom prst="rect">
                                  <a:avLst/>
                                </a:prstGeom>
                              </pic:spPr>
                            </pic:pic>
                          </a:graphicData>
                        </a:graphic>
                      </wp:inline>
                    </w:drawing>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These are the crowds at five football matches. </w:t>
                  </w:r>
                  <w:r>
                    <w:rPr>
                      <w:rFonts w:ascii="Arial" w:cs="Arial" w:eastAsia="Arial" w:hAnsi="Arial"/>
                      <w:b/>
                      <w:bCs/>
                      <w:sz w:val="22"/>
                      <w:szCs w:val="22"/>
                    </w:rPr>
                    <w:t xml:space="preserve">Round</w:t>
                  </w:r>
                  <w:r>
                    <w:rPr>
                      <w:rFonts w:ascii="Arial" w:cs="Arial" w:eastAsia="Arial" w:hAnsi="Arial"/>
                      <w:sz w:val="22"/>
                      <w:szCs w:val="22"/>
                    </w:rPr>
                    <w:t xml:space="preserve"> each crowd to the </w:t>
                  </w:r>
                  <w:r>
                    <w:rPr>
                      <w:rFonts w:ascii="Arial" w:cs="Arial" w:eastAsia="Arial" w:hAnsi="Arial"/>
                      <w:b/>
                      <w:bCs/>
                      <w:sz w:val="22"/>
                      <w:szCs w:val="22"/>
                    </w:rPr>
                    <w:t xml:space="preserve">nearest 100</w:t>
                  </w:r>
                  <w:r>
                    <w:rPr>
                      <w:rFonts w:ascii="Arial" w:cs="Arial" w:eastAsia="Arial" w:hAnsi="Arial"/>
                      <w:sz w:val="22"/>
                      <w:szCs w:val="22"/>
                    </w:rPr>
                    <w:t xml:space="preserve">. Complete the last column of the table.</w:t>
                  </w:r>
                </w:p>
                <w:p>
                  <w:pPr>
                    <w:spacing w:after="10"/>
                  </w:pPr>
                  <w:r>
                    <w:drawing>
                      <wp:inline distT="0" distB="0" distL="0" distR="0">
                        <wp:extent cx="2514600" cy="1428750"/>
                        <wp:effectExtent t="0" r="0" b="0" l="0"/>
                        <wp:docPr id="9773" name="diagram" descr="Table. Ground | Crowd | 100; Marsh Lane | 9,257 | (empty); Mill Road | 5,699 | (empty); Oak Park | 6,170 | (empty); Church Row | 6,436 | (empty); Riverside | 5,643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514600" cy="1428750"/>
                                </a:xfrm>
                                <a:prstGeom prst="rect">
                                  <a:avLst/>
                                </a:prstGeom>
                              </pic:spPr>
                            </pic:pic>
                          </a:graphicData>
                        </a:graphic>
                      </wp:inline>
                    </w:drawing>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7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9775" name="diagram" descr="Boba says: 7,861 rounded to the nearest 100 is 7,8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7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9777" name="diagram" descr="Boba says: 7,861 rounded to the nearest 100 is 7,8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4,900</w:t>
                  </w:r>
                  <w:r>
                    <w:rPr>
                      <w:rFonts w:ascii="Arial" w:cs="Arial" w:eastAsia="Arial" w:hAnsi="Arial"/>
                      <w:sz w:val="22"/>
                      <w:szCs w:val="22"/>
                    </w:rPr>
                    <w:t xml:space="preserve"> to the nearest </w:t>
                  </w:r>
                  <w:r>
                    <w:rPr>
                      <w:rFonts w:ascii="Arial" w:cs="Arial" w:eastAsia="Arial" w:hAnsi="Arial"/>
                      <w:b/>
                      <w:bCs/>
                      <w:sz w:val="22"/>
                      <w:szCs w:val="22"/>
                    </w:rPr>
                    <w:t xml:space="preserve">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4,900</w:t>
                  </w:r>
                  <w:r>
                    <w:rPr>
                      <w:rFonts w:ascii="Arial" w:cs="Arial" w:eastAsia="Arial" w:hAnsi="Arial"/>
                      <w:sz w:val="22"/>
                      <w:szCs w:val="22"/>
                    </w:rPr>
                    <w:t xml:space="preserve"> to the nearest </w:t>
                  </w:r>
                  <w:r>
                    <w:rPr>
                      <w:rFonts w:ascii="Arial" w:cs="Arial" w:eastAsia="Arial" w:hAnsi="Arial"/>
                      <w:b/>
                      <w:bCs/>
                      <w:sz w:val="22"/>
                      <w:szCs w:val="22"/>
                    </w:rPr>
                    <w:t xml:space="preserve">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977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123950"/>
                              <wp:effectExtent t="0" r="0" b="0" l="0"/>
                              <wp:docPr id="9779" name="diagram" descr="Boba says: Three children round 7,188 to the nearest 100. A says 7,190. B says 7,200. C says 7,1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11239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978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123950"/>
                              <wp:effectExtent t="0" r="0" b="0" l="0"/>
                              <wp:docPr id="9781" name="diagram" descr="Boba says: Three children round 7,188 to the nearest 100. A says 7,190. B says 7,200. C says 7,1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11239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8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695450"/>
                              <wp:effectExtent t="0" r="0" b="0" l="0"/>
                              <wp:docPr id="9783" name="diagram" descr="Boba says: Max counts the sweets in two jars. One jar has 2,234 sweets and the other has 4,279 sweets. I will round each number to the nearest 100 and add them to estimate the total."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0" cy="1695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2,234 rounded to the nearest 100 is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4,279 rounded to the nearest 100 is</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estimated total is</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exact total is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8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695450"/>
                              <wp:effectExtent t="0" r="0" b="0" l="0"/>
                              <wp:docPr id="9785" name="diagram" descr="Boba says: Max counts the sweets in two jars. One jar has 2,234 sweets and the other has 4,279 sweets. I will round each number to the nearest 100 and add them to estimate the total."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0" cy="1695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2,234 rounded to the nearest 100 is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4,279 rounded to the nearest 100 is</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estimated total is</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exact total is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978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9787" name="diagram" descr="Boba says: The match crowd was 5,392. The newspaper says “about 5,4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place did the newspaper round to? Write 10 or 100.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978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9789" name="diagram" descr="Boba says: The match crowd was 5,392. The newspaper says “about 5,4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place did the newspaper round to? Write 10 or 100.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rPr>
                    <w:t xml:space="preserve">three different</w:t>
                  </w:r>
                  <w:r>
                    <w:rPr>
                      <w:rFonts w:ascii="Arial" w:cs="Arial" w:eastAsia="Arial" w:hAnsi="Arial"/>
                      <w:sz w:val="22"/>
                      <w:szCs w:val="22"/>
                    </w:rPr>
                    <w:t xml:space="preserve"> numbers that round to </w:t>
                  </w:r>
                  <w:r>
                    <w:rPr>
                      <w:rFonts w:ascii="Arial" w:cs="Arial" w:eastAsia="Arial" w:hAnsi="Arial"/>
                      <w:b/>
                      <w:bCs/>
                      <w:sz w:val="22"/>
                      <w:szCs w:val="22"/>
                    </w:rPr>
                    <w:t xml:space="preserve">6,400</w:t>
                  </w:r>
                  <w:r>
                    <w:rPr>
                      <w:rFonts w:ascii="Arial" w:cs="Arial" w:eastAsia="Arial" w:hAnsi="Arial"/>
                      <w:sz w:val="22"/>
                      <w:szCs w:val="22"/>
                    </w:rPr>
                    <w:t xml:space="preserve"> to the nearest 100.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rPr>
                    <w:t xml:space="preserve">three different</w:t>
                  </w:r>
                  <w:r>
                    <w:rPr>
                      <w:rFonts w:ascii="Arial" w:cs="Arial" w:eastAsia="Arial" w:hAnsi="Arial"/>
                      <w:sz w:val="22"/>
                      <w:szCs w:val="22"/>
                    </w:rPr>
                    <w:t xml:space="preserve"> numbers that round to </w:t>
                  </w:r>
                  <w:r>
                    <w:rPr>
                      <w:rFonts w:ascii="Arial" w:cs="Arial" w:eastAsia="Arial" w:hAnsi="Arial"/>
                      <w:b/>
                      <w:bCs/>
                      <w:sz w:val="22"/>
                      <w:szCs w:val="22"/>
                    </w:rPr>
                    <w:t xml:space="preserve">6,400</w:t>
                  </w:r>
                  <w:r>
                    <w:rPr>
                      <w:rFonts w:ascii="Arial" w:cs="Arial" w:eastAsia="Arial" w:hAnsi="Arial"/>
                      <w:sz w:val="22"/>
                      <w:szCs w:val="22"/>
                    </w:rPr>
                    <w:t xml:space="preserve"> to the nearest 100.</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4 · Place value · Step 9</w:t>
                  </w:r>
                </w:p>
                <w:p>
                  <w:pPr>
                    <w:spacing w:after="0" w:before="0" w:line="250"/>
                  </w:pPr>
                  <w:r>
                    <w:rPr>
                      <w:rFonts w:ascii="Arial" w:cs="Arial" w:eastAsia="Arial" w:hAnsi="Arial"/>
                      <w:b/>
                      <w:bCs/>
                      <w:color w:val="1B2340"/>
                      <w:sz w:val="25"/>
                      <w:szCs w:val="25"/>
                    </w:rPr>
                    <w:t xml:space="preserve">Round to the nearest 100</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979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650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700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410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400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270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300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1,230 and </w:t>
                  </w:r>
                  <w:r>
                    <w:rPr>
                      <w:rFonts w:ascii="Arial" w:cs="Arial" w:eastAsia="Arial" w:hAnsi="Arial"/>
                      <w:b/>
                      <w:bCs/>
                      <w:sz w:val="22"/>
                      <w:szCs w:val="22"/>
                    </w:rPr>
                    <w:t xml:space="preserve">B</w:t>
                  </w:r>
                  <w:r>
                    <w:rPr>
                      <w:rFonts w:ascii="Arial" w:cs="Arial" w:eastAsia="Arial" w:hAnsi="Arial"/>
                      <w:sz w:val="22"/>
                      <w:szCs w:val="22"/>
                    </w:rPr>
                    <w:t xml:space="preserve"> is 1,260.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10"/>
                  </w:pPr>
                  <w:r>
                    <w:drawing>
                      <wp:inline distT="0" distB="0" distL="0" distR="0">
                        <wp:extent cx="2714625" cy="771525"/>
                        <wp:effectExtent t="0" r="0" b="0" l="0"/>
                        <wp:docPr id="9791" name="diagram" descr="Number line from 1,200 to 1,3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p>
                  <w:pPr>
                    <w:spacing w:after="50" w:line="250"/>
                  </w:pPr>
                  <w:r>
                    <w:rPr>
                      <w:rFonts w:ascii="Arial" w:cs="Arial" w:eastAsia="Arial" w:hAnsi="Arial"/>
                      <w:sz w:val="22"/>
                      <w:szCs w:val="22"/>
                    </w:rPr>
                    <w:t xml:space="preserve">A rounds to</w:t>
                  </w:r>
                  <w:r>
                    <w:rPr>
                      <w:rFonts w:ascii="Arial" w:cs="Arial" w:eastAsia="Arial" w:hAnsi="Arial"/>
                      <w:sz w:val="22"/>
                      <w:szCs w:val="22"/>
                    </w:rPr>
                    <w:t xml:space="preserve"> </w:t>
                  </w:r>
                  <w:r>
                    <w:rPr>
                      <w:rFonts w:ascii="Arial" w:cs="Arial" w:eastAsia="Arial" w:hAnsi="Arial"/>
                      <w:b/>
                      <w:bCs/>
                      <w:color w:val="C00000"/>
                      <w:sz w:val="22"/>
                      <w:szCs w:val="22"/>
                    </w:rPr>
                    <w:t xml:space="preserve">1,200</w:t>
                  </w:r>
                  <w:r>
                    <w:rPr>
                      <w:rFonts w:ascii="Arial" w:cs="Arial" w:eastAsia="Arial" w:hAnsi="Arial"/>
                      <w:sz w:val="22"/>
                      <w:szCs w:val="22"/>
                    </w:rPr>
                    <w:t xml:space="preserve"> </w:t>
                  </w:r>
                  <w:r>
                    <w:rPr>
                      <w:rFonts w:ascii="Arial" w:cs="Arial" w:eastAsia="Arial" w:hAnsi="Arial"/>
                      <w:sz w:val="22"/>
                      <w:szCs w:val="22"/>
                    </w:rPr>
                    <w:t xml:space="preserve">B rounds to</w:t>
                  </w:r>
                  <w:r>
                    <w:rPr>
                      <w:rFonts w:ascii="Arial" w:cs="Arial" w:eastAsia="Arial" w:hAnsi="Arial"/>
                      <w:sz w:val="22"/>
                      <w:szCs w:val="22"/>
                    </w:rPr>
                    <w:t xml:space="preserve"> </w:t>
                  </w:r>
                  <w:r>
                    <w:rPr>
                      <w:rFonts w:ascii="Arial" w:cs="Arial" w:eastAsia="Arial" w:hAnsi="Arial"/>
                      <w:b/>
                      <w:bCs/>
                      <w:color w:val="C00000"/>
                      <w:sz w:val="22"/>
                      <w:szCs w:val="22"/>
                    </w:rPr>
                    <w:t xml:space="preserve">1,300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2,809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2,800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1,356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1,400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5,692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5,700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sentences.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4,353 is closer to</w:t>
                  </w:r>
                  <w:r>
                    <w:rPr>
                      <w:rFonts w:ascii="Arial" w:cs="Arial" w:eastAsia="Arial" w:hAnsi="Arial"/>
                      <w:sz w:val="22"/>
                      <w:szCs w:val="22"/>
                    </w:rPr>
                    <w:t xml:space="preserve"> </w:t>
                  </w:r>
                  <w:r>
                    <w:rPr>
                      <w:rFonts w:ascii="Arial" w:cs="Arial" w:eastAsia="Arial" w:hAnsi="Arial"/>
                      <w:b/>
                      <w:bCs/>
                      <w:color w:val="C00000"/>
                      <w:sz w:val="22"/>
                      <w:szCs w:val="22"/>
                    </w:rPr>
                    <w:t xml:space="preserve">4,400</w:t>
                  </w:r>
                  <w:r>
                    <w:rPr>
                      <w:rFonts w:ascii="Arial" w:cs="Arial" w:eastAsia="Arial" w:hAnsi="Arial"/>
                      <w:sz w:val="22"/>
                      <w:szCs w:val="22"/>
                    </w:rPr>
                    <w:t xml:space="preserve"> </w:t>
                  </w:r>
                  <w:r>
                    <w:rPr>
                      <w:rFonts w:ascii="Arial" w:cs="Arial" w:eastAsia="Arial" w:hAnsi="Arial"/>
                      <w:sz w:val="22"/>
                      <w:szCs w:val="22"/>
                    </w:rPr>
                    <w:t xml:space="preserve">than</w:t>
                  </w:r>
                  <w:r>
                    <w:rPr>
                      <w:rFonts w:ascii="Arial" w:cs="Arial" w:eastAsia="Arial" w:hAnsi="Arial"/>
                      <w:sz w:val="22"/>
                      <w:szCs w:val="22"/>
                    </w:rPr>
                    <w:t xml:space="preserve"> </w:t>
                  </w:r>
                  <w:r>
                    <w:rPr>
                      <w:rFonts w:ascii="Arial" w:cs="Arial" w:eastAsia="Arial" w:hAnsi="Arial"/>
                      <w:b/>
                      <w:bCs/>
                      <w:color w:val="C00000"/>
                      <w:sz w:val="22"/>
                      <w:szCs w:val="22"/>
                    </w:rPr>
                    <w:t xml:space="preserve">4,300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4,353 rounds to</w:t>
                  </w:r>
                  <w:r>
                    <w:rPr>
                      <w:rFonts w:ascii="Arial" w:cs="Arial" w:eastAsia="Arial" w:hAnsi="Arial"/>
                      <w:sz w:val="22"/>
                      <w:szCs w:val="22"/>
                    </w:rPr>
                    <w:t xml:space="preserve"> </w:t>
                  </w:r>
                  <w:r>
                    <w:rPr>
                      <w:rFonts w:ascii="Arial" w:cs="Arial" w:eastAsia="Arial" w:hAnsi="Arial"/>
                      <w:b/>
                      <w:bCs/>
                      <w:color w:val="C00000"/>
                      <w:sz w:val="22"/>
                      <w:szCs w:val="22"/>
                    </w:rPr>
                    <w:t xml:space="preserve">4,400</w:t>
                  </w:r>
                  <w:r>
                    <w:rPr>
                      <w:rFonts w:ascii="Arial" w:cs="Arial" w:eastAsia="Arial" w:hAnsi="Arial"/>
                      <w:sz w:val="22"/>
                      <w:szCs w:val="22"/>
                    </w:rPr>
                    <w:t xml:space="preserve"> </w:t>
                  </w:r>
                  <w:r>
                    <w:rPr>
                      <w:rFonts w:ascii="Arial" w:cs="Arial" w:eastAsia="Arial" w:hAnsi="Arial"/>
                      <w:sz w:val="22"/>
                      <w:szCs w:val="22"/>
                    </w:rPr>
                    <w:t xml:space="preserve">to the nearest 100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4,719 is closer to</w:t>
                  </w:r>
                  <w:r>
                    <w:rPr>
                      <w:rFonts w:ascii="Arial" w:cs="Arial" w:eastAsia="Arial" w:hAnsi="Arial"/>
                      <w:sz w:val="22"/>
                      <w:szCs w:val="22"/>
                    </w:rPr>
                    <w:t xml:space="preserve"> </w:t>
                  </w:r>
                  <w:r>
                    <w:rPr>
                      <w:rFonts w:ascii="Arial" w:cs="Arial" w:eastAsia="Arial" w:hAnsi="Arial"/>
                      <w:b/>
                      <w:bCs/>
                      <w:color w:val="C00000"/>
                      <w:sz w:val="22"/>
                      <w:szCs w:val="22"/>
                    </w:rPr>
                    <w:t xml:space="preserve">4,700</w:t>
                  </w:r>
                  <w:r>
                    <w:rPr>
                      <w:rFonts w:ascii="Arial" w:cs="Arial" w:eastAsia="Arial" w:hAnsi="Arial"/>
                      <w:sz w:val="22"/>
                      <w:szCs w:val="22"/>
                    </w:rPr>
                    <w:t xml:space="preserve"> </w:t>
                  </w:r>
                  <w:r>
                    <w:rPr>
                      <w:rFonts w:ascii="Arial" w:cs="Arial" w:eastAsia="Arial" w:hAnsi="Arial"/>
                      <w:sz w:val="22"/>
                      <w:szCs w:val="22"/>
                    </w:rPr>
                    <w:t xml:space="preserve">than</w:t>
                  </w:r>
                  <w:r>
                    <w:rPr>
                      <w:rFonts w:ascii="Arial" w:cs="Arial" w:eastAsia="Arial" w:hAnsi="Arial"/>
                      <w:sz w:val="22"/>
                      <w:szCs w:val="22"/>
                    </w:rPr>
                    <w:t xml:space="preserve"> </w:t>
                  </w:r>
                  <w:r>
                    <w:rPr>
                      <w:rFonts w:ascii="Arial" w:cs="Arial" w:eastAsia="Arial" w:hAnsi="Arial"/>
                      <w:b/>
                      <w:bCs/>
                      <w:color w:val="C00000"/>
                      <w:sz w:val="22"/>
                      <w:szCs w:val="22"/>
                    </w:rPr>
                    <w:t xml:space="preserve">4,800</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4,719 rounds to</w:t>
                  </w:r>
                  <w:r>
                    <w:rPr>
                      <w:rFonts w:ascii="Arial" w:cs="Arial" w:eastAsia="Arial" w:hAnsi="Arial"/>
                      <w:sz w:val="22"/>
                      <w:szCs w:val="22"/>
                    </w:rPr>
                    <w:t xml:space="preserve"> </w:t>
                  </w:r>
                  <w:r>
                    <w:rPr>
                      <w:rFonts w:ascii="Arial" w:cs="Arial" w:eastAsia="Arial" w:hAnsi="Arial"/>
                      <w:b/>
                      <w:bCs/>
                      <w:color w:val="C00000"/>
                      <w:sz w:val="22"/>
                      <w:szCs w:val="22"/>
                    </w:rPr>
                    <w:t xml:space="preserve">4,700</w:t>
                  </w:r>
                  <w:r>
                    <w:rPr>
                      <w:rFonts w:ascii="Arial" w:cs="Arial" w:eastAsia="Arial" w:hAnsi="Arial"/>
                      <w:sz w:val="22"/>
                      <w:szCs w:val="22"/>
                    </w:rPr>
                    <w:t xml:space="preserve"> </w:t>
                  </w:r>
                  <w:r>
                    <w:rPr>
                      <w:rFonts w:ascii="Arial" w:cs="Arial" w:eastAsia="Arial" w:hAnsi="Arial"/>
                      <w:sz w:val="22"/>
                      <w:szCs w:val="22"/>
                    </w:rPr>
                    <w:t xml:space="preserve">to the nearest 100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nearest 10 and the nearest 100. The headings show the place to round to. Complete the table.</w:t>
                  </w:r>
                </w:p>
                <w:p>
                  <w:pPr>
                    <w:spacing w:after="10"/>
                  </w:pPr>
                  <w:r>
                    <w:drawing>
                      <wp:inline distT="0" distB="0" distL="0" distR="0">
                        <wp:extent cx="2000250" cy="971550"/>
                        <wp:effectExtent t="0" r="0" b="0" l="0"/>
                        <wp:docPr id="9792" name="diagram" descr="Table. Number | 10 | 100; 378 | 380 | 400; 5,889 | 5,890 | 5,900; 3,717 | 3,720 | 3,7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00250" cy="971550"/>
                                </a:xfrm>
                                <a:prstGeom prst="rect">
                                  <a:avLst/>
                                </a:prstGeom>
                              </pic:spPr>
                            </pic:pic>
                          </a:graphicData>
                        </a:graphic>
                      </wp:inline>
                    </w:drawing>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Circle</w:t>
                  </w:r>
                  <w:r>
                    <w:rPr>
                      <w:rFonts w:ascii="Arial" w:cs="Arial" w:eastAsia="Arial" w:hAnsi="Arial"/>
                      <w:sz w:val="22"/>
                      <w:szCs w:val="22"/>
                    </w:rPr>
                    <w:t xml:space="preserve"> the numbers that round to </w:t>
                  </w:r>
                  <w:r>
                    <w:rPr>
                      <w:rFonts w:ascii="Arial" w:cs="Arial" w:eastAsia="Arial" w:hAnsi="Arial"/>
                      <w:b/>
                      <w:bCs/>
                      <w:sz w:val="22"/>
                      <w:szCs w:val="22"/>
                    </w:rPr>
                    <w:t xml:space="preserve">4,200</w:t>
                  </w:r>
                  <w:r>
                    <w:rPr>
                      <w:rFonts w:ascii="Arial" w:cs="Arial" w:eastAsia="Arial" w:hAnsi="Arial"/>
                      <w:sz w:val="22"/>
                      <w:szCs w:val="22"/>
                    </w:rPr>
                    <w:t xml:space="preserve"> to the nearest 100. Write their letters.</w:t>
                  </w:r>
                </w:p>
                <w:p>
                  <w:pPr>
                    <w:spacing w:after="30" w:before="0" w:line="250"/>
                  </w:pPr>
                  <w:r>
                    <w:rPr>
                      <w:rFonts w:ascii="Arial" w:cs="Arial" w:eastAsia="Arial" w:hAnsi="Arial"/>
                      <w:sz w:val="22"/>
                      <w:szCs w:val="22"/>
                    </w:rPr>
                    <w:t xml:space="preserve">a)  4,190</w:t>
                  </w:r>
                </w:p>
                <w:p>
                  <w:pPr>
                    <w:spacing w:after="30" w:before="0" w:line="250"/>
                  </w:pPr>
                  <w:r>
                    <w:rPr>
                      <w:rFonts w:ascii="Arial" w:cs="Arial" w:eastAsia="Arial" w:hAnsi="Arial"/>
                      <w:sz w:val="22"/>
                      <w:szCs w:val="22"/>
                    </w:rPr>
                    <w:t xml:space="preserve">b)  4,306</w:t>
                  </w:r>
                </w:p>
                <w:p>
                  <w:pPr>
                    <w:spacing w:after="30" w:before="0" w:line="250"/>
                  </w:pPr>
                  <w:r>
                    <w:rPr>
                      <w:rFonts w:ascii="Arial" w:cs="Arial" w:eastAsia="Arial" w:hAnsi="Arial"/>
                      <w:sz w:val="22"/>
                      <w:szCs w:val="22"/>
                    </w:rPr>
                    <w:t xml:space="preserve">c)  4,150</w:t>
                  </w:r>
                </w:p>
                <w:p>
                  <w:pPr>
                    <w:spacing w:after="30" w:before="0" w:line="250"/>
                  </w:pPr>
                  <w:r>
                    <w:rPr>
                      <w:rFonts w:ascii="Arial" w:cs="Arial" w:eastAsia="Arial" w:hAnsi="Arial"/>
                      <w:sz w:val="22"/>
                      <w:szCs w:val="22"/>
                    </w:rPr>
                    <w:t xml:space="preserve">d)  4,238</w:t>
                  </w:r>
                </w:p>
                <w:p>
                  <w:pPr>
                    <w:spacing w:after="30" w:before="0" w:line="250"/>
                  </w:pPr>
                  <w:r>
                    <w:rPr>
                      <w:rFonts w:ascii="Arial" w:cs="Arial" w:eastAsia="Arial" w:hAnsi="Arial"/>
                      <w:sz w:val="22"/>
                      <w:szCs w:val="22"/>
                    </w:rPr>
                    <w:t xml:space="preserve">e)  4,250</w:t>
                  </w:r>
                </w:p>
                <w:p>
                  <w:pPr>
                    <w:spacing w:after="30" w:before="0" w:line="250"/>
                  </w:pPr>
                  <w:r>
                    <w:rPr>
                      <w:rFonts w:ascii="Arial" w:cs="Arial" w:eastAsia="Arial" w:hAnsi="Arial"/>
                      <w:sz w:val="22"/>
                      <w:szCs w:val="22"/>
                    </w:rPr>
                    <w:t xml:space="preserve">f)  4,083</w:t>
                  </w:r>
                </w:p>
                <w:p>
                  <w:pPr>
                    <w:spacing w:after="50" w:line="250"/>
                  </w:pPr>
                  <w:r>
                    <w:rPr>
                      <w:rFonts w:ascii="Arial" w:cs="Arial" w:eastAsia="Arial" w:hAnsi="Arial"/>
                      <w:b/>
                      <w:bCs/>
                      <w:color w:val="C00000"/>
                      <w:sz w:val="22"/>
                      <w:szCs w:val="22"/>
                    </w:rPr>
                    <w:t xml:space="preserve">a, c, 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8,111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 =</w:t>
                  </w:r>
                  <w:r>
                    <w:rPr>
                      <w:rFonts w:ascii="Arial" w:cs="Arial" w:eastAsia="Arial" w:hAnsi="Arial"/>
                      <w:sz w:val="22"/>
                      <w:szCs w:val="22"/>
                    </w:rPr>
                    <w:t xml:space="preserve"> </w:t>
                  </w:r>
                  <w:r>
                    <w:rPr>
                      <w:rFonts w:ascii="Arial" w:cs="Arial" w:eastAsia="Arial" w:hAnsi="Arial"/>
                      <w:b/>
                      <w:bCs/>
                      <w:color w:val="C00000"/>
                      <w:sz w:val="22"/>
                      <w:szCs w:val="22"/>
                    </w:rPr>
                    <w:t xml:space="preserve">8,110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 =</w:t>
                  </w:r>
                  <w:r>
                    <w:rPr>
                      <w:rFonts w:ascii="Arial" w:cs="Arial" w:eastAsia="Arial" w:hAnsi="Arial"/>
                      <w:sz w:val="22"/>
                      <w:szCs w:val="22"/>
                    </w:rPr>
                    <w:t xml:space="preserve"> </w:t>
                  </w:r>
                  <w:r>
                    <w:rPr>
                      <w:rFonts w:ascii="Arial" w:cs="Arial" w:eastAsia="Arial" w:hAnsi="Arial"/>
                      <w:b/>
                      <w:bCs/>
                      <w:color w:val="C00000"/>
                      <w:sz w:val="22"/>
                      <w:szCs w:val="22"/>
                    </w:rPr>
                    <w:t xml:space="preserve">8,100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These are the crowds at five football matches. </w:t>
                  </w:r>
                  <w:r>
                    <w:rPr>
                      <w:rFonts w:ascii="Arial" w:cs="Arial" w:eastAsia="Arial" w:hAnsi="Arial"/>
                      <w:b/>
                      <w:bCs/>
                      <w:sz w:val="22"/>
                      <w:szCs w:val="22"/>
                    </w:rPr>
                    <w:t xml:space="preserve">Round</w:t>
                  </w:r>
                  <w:r>
                    <w:rPr>
                      <w:rFonts w:ascii="Arial" w:cs="Arial" w:eastAsia="Arial" w:hAnsi="Arial"/>
                      <w:sz w:val="22"/>
                      <w:szCs w:val="22"/>
                    </w:rPr>
                    <w:t xml:space="preserve"> each crowd to the </w:t>
                  </w:r>
                  <w:r>
                    <w:rPr>
                      <w:rFonts w:ascii="Arial" w:cs="Arial" w:eastAsia="Arial" w:hAnsi="Arial"/>
                      <w:b/>
                      <w:bCs/>
                      <w:sz w:val="22"/>
                      <w:szCs w:val="22"/>
                    </w:rPr>
                    <w:t xml:space="preserve">nearest 100</w:t>
                  </w:r>
                  <w:r>
                    <w:rPr>
                      <w:rFonts w:ascii="Arial" w:cs="Arial" w:eastAsia="Arial" w:hAnsi="Arial"/>
                      <w:sz w:val="22"/>
                      <w:szCs w:val="22"/>
                    </w:rPr>
                    <w:t xml:space="preserve">. Complete the last column of the table.</w:t>
                  </w:r>
                </w:p>
                <w:p>
                  <w:pPr>
                    <w:spacing w:after="10"/>
                  </w:pPr>
                  <w:r>
                    <w:drawing>
                      <wp:inline distT="0" distB="0" distL="0" distR="0">
                        <wp:extent cx="2514600" cy="1428750"/>
                        <wp:effectExtent t="0" r="0" b="0" l="0"/>
                        <wp:docPr id="9793" name="diagram" descr="Table. Ground | Crowd | 100; Marsh Lane | 9,257 | 9,300; Mill Road | 5,699 | 5,700; Oak Park | 6,170 | 6,200; Church Row | 6,436 | 6,400; Riverside | 5,643 | 5,6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514600" cy="142875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9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9795" name="diagram" descr="Boba says: 7,861 rounded to the nearest 100 is 7,8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The digit to the right of the rounding column is 6, which is 5 or more, so we round up. 7,861 rounds to 7,900, not 7,800.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4,900</w:t>
                  </w:r>
                  <w:r>
                    <w:rPr>
                      <w:rFonts w:ascii="Arial" w:cs="Arial" w:eastAsia="Arial" w:hAnsi="Arial"/>
                      <w:sz w:val="22"/>
                      <w:szCs w:val="22"/>
                    </w:rPr>
                    <w:t xml:space="preserve"> to the nearest </w:t>
                  </w:r>
                  <w:r>
                    <w:rPr>
                      <w:rFonts w:ascii="Arial" w:cs="Arial" w:eastAsia="Arial" w:hAnsi="Arial"/>
                      <w:b/>
                      <w:bCs/>
                      <w:sz w:val="22"/>
                      <w:szCs w:val="22"/>
                    </w:rPr>
                    <w:t xml:space="preserve">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r>
                    <w:rPr>
                      <w:rFonts w:ascii="Arial" w:cs="Arial" w:eastAsia="Arial" w:hAnsi="Arial"/>
                      <w:sz w:val="22"/>
                      <w:szCs w:val="22"/>
                    </w:rPr>
                    <w:t xml:space="preserve"> </w:t>
                  </w:r>
                  <w:r>
                    <w:rPr>
                      <w:rFonts w:ascii="Arial" w:cs="Arial" w:eastAsia="Arial" w:hAnsi="Arial"/>
                      <w:b/>
                      <w:bCs/>
                      <w:color w:val="C00000"/>
                      <w:sz w:val="22"/>
                      <w:szCs w:val="22"/>
                    </w:rPr>
                    <w:t xml:space="preserve">4,949</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r>
                    <w:rPr>
                      <w:rFonts w:ascii="Arial" w:cs="Arial" w:eastAsia="Arial" w:hAnsi="Arial"/>
                      <w:sz w:val="22"/>
                      <w:szCs w:val="22"/>
                    </w:rPr>
                    <w:t xml:space="preserve"> </w:t>
                  </w:r>
                  <w:r>
                    <w:rPr>
                      <w:rFonts w:ascii="Arial" w:cs="Arial" w:eastAsia="Arial" w:hAnsi="Arial"/>
                      <w:b/>
                      <w:bCs/>
                      <w:color w:val="C00000"/>
                      <w:sz w:val="22"/>
                      <w:szCs w:val="22"/>
                    </w:rPr>
                    <w:t xml:space="preserve">4,850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979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123950"/>
                              <wp:effectExtent t="0" r="0" b="0" l="0"/>
                              <wp:docPr id="9797" name="diagram" descr="Boba says: Three children round 7,188 to the nearest 100. A says 7,190. B says 7,200. C says 7,1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11239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b/>
                      <w:bCs/>
                      <w:color w:val="C00000"/>
                      <w:sz w:val="22"/>
                      <w:szCs w:val="22"/>
                    </w:rPr>
                    <w:t xml:space="preserve">B</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40" w:before="0" w:line="250"/>
                  </w:pPr>
                  <w:r>
                    <w:rPr>
                      <w:rFonts w:ascii="Arial" w:cs="Arial" w:eastAsia="Arial" w:hAnsi="Arial"/>
                      <w:b/>
                      <w:bCs/>
                      <w:color w:val="C00000"/>
                      <w:sz w:val="22"/>
                      <w:szCs w:val="22"/>
                    </w:rPr>
                    <w:t xml:space="preserve">The correct answer is 7,200. The digit to the right of the rounding column is 8, so we round up. One of the others rounded to the nearest 10, and one always rounded down.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9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695450"/>
                              <wp:effectExtent t="0" r="0" b="0" l="0"/>
                              <wp:docPr id="9799" name="diagram" descr="Boba says: Max counts the sweets in two jars. One jar has 2,234 sweets and the other has 4,279 sweets. I will round each number to the nearest 100 and add them to estimate the total."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0" cy="1695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2,234 rounded to the nearest 100 is</w:t>
                  </w:r>
                  <w:r>
                    <w:rPr>
                      <w:rFonts w:ascii="Arial" w:cs="Arial" w:eastAsia="Arial" w:hAnsi="Arial"/>
                      <w:sz w:val="22"/>
                      <w:szCs w:val="22"/>
                    </w:rPr>
                    <w:t xml:space="preserve"> </w:t>
                  </w:r>
                  <w:r>
                    <w:rPr>
                      <w:rFonts w:ascii="Arial" w:cs="Arial" w:eastAsia="Arial" w:hAnsi="Arial"/>
                      <w:b/>
                      <w:bCs/>
                      <w:color w:val="C00000"/>
                      <w:sz w:val="22"/>
                      <w:szCs w:val="22"/>
                    </w:rPr>
                    <w:t xml:space="preserve">2,200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4,279 rounded to the nearest 100 is</w:t>
                  </w:r>
                  <w:r>
                    <w:rPr>
                      <w:rFonts w:ascii="Arial" w:cs="Arial" w:eastAsia="Arial" w:hAnsi="Arial"/>
                      <w:sz w:val="22"/>
                      <w:szCs w:val="22"/>
                    </w:rPr>
                    <w:t xml:space="preserve"> </w:t>
                  </w:r>
                  <w:r>
                    <w:rPr>
                      <w:rFonts w:ascii="Arial" w:cs="Arial" w:eastAsia="Arial" w:hAnsi="Arial"/>
                      <w:b/>
                      <w:bCs/>
                      <w:color w:val="C00000"/>
                      <w:sz w:val="22"/>
                      <w:szCs w:val="22"/>
                    </w:rPr>
                    <w:t xml:space="preserve">4,300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estimated total is</w:t>
                  </w:r>
                  <w:r>
                    <w:rPr>
                      <w:rFonts w:ascii="Arial" w:cs="Arial" w:eastAsia="Arial" w:hAnsi="Arial"/>
                      <w:sz w:val="22"/>
                      <w:szCs w:val="22"/>
                    </w:rPr>
                    <w:t xml:space="preserve"> </w:t>
                  </w:r>
                  <w:r>
                    <w:rPr>
                      <w:rFonts w:ascii="Arial" w:cs="Arial" w:eastAsia="Arial" w:hAnsi="Arial"/>
                      <w:b/>
                      <w:bCs/>
                      <w:color w:val="C00000"/>
                      <w:sz w:val="22"/>
                      <w:szCs w:val="22"/>
                    </w:rPr>
                    <w:t xml:space="preserve">6,500</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exact total is</w:t>
                  </w:r>
                  <w:r>
                    <w:rPr>
                      <w:rFonts w:ascii="Arial" w:cs="Arial" w:eastAsia="Arial" w:hAnsi="Arial"/>
                      <w:sz w:val="22"/>
                      <w:szCs w:val="22"/>
                    </w:rPr>
                    <w:t xml:space="preserve"> </w:t>
                  </w:r>
                  <w:r>
                    <w:rPr>
                      <w:rFonts w:ascii="Arial" w:cs="Arial" w:eastAsia="Arial" w:hAnsi="Arial"/>
                      <w:b/>
                      <w:bCs/>
                      <w:color w:val="C00000"/>
                      <w:sz w:val="22"/>
                      <w:szCs w:val="22"/>
                    </w:rPr>
                    <w:t xml:space="preserve">6,513</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980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9801" name="diagram" descr="Boba says: The match crowd was 5,392. The newspaper says “about 5,4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place did the newspaper round to? Write 10 or 100.</w:t>
                  </w:r>
                  <w:r>
                    <w:rPr>
                      <w:rFonts w:ascii="Arial" w:cs="Arial" w:eastAsia="Arial" w:hAnsi="Arial"/>
                      <w:sz w:val="22"/>
                      <w:szCs w:val="22"/>
                    </w:rPr>
                    <w:t xml:space="preserve"> </w:t>
                  </w:r>
                  <w:r>
                    <w:rPr>
                      <w:rFonts w:ascii="Arial" w:cs="Arial" w:eastAsia="Arial" w:hAnsi="Arial"/>
                      <w:b/>
                      <w:bCs/>
                      <w:color w:val="C00000"/>
                      <w:sz w:val="22"/>
                      <w:szCs w:val="22"/>
                    </w:rPr>
                    <w:t xml:space="preserve">100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w:t>
                  </w:r>
                  <w:r>
                    <w:rPr>
                      <w:rFonts w:ascii="Arial" w:cs="Arial" w:eastAsia="Arial" w:hAnsi="Arial"/>
                      <w:sz w:val="22"/>
                      <w:szCs w:val="22"/>
                    </w:rPr>
                    <w:t xml:space="preserve"> </w:t>
                  </w:r>
                  <w:r>
                    <w:rPr>
                      <w:rFonts w:ascii="Arial" w:cs="Arial" w:eastAsia="Arial" w:hAnsi="Arial"/>
                      <w:b/>
                      <w:bCs/>
                      <w:color w:val="C00000"/>
                      <w:sz w:val="22"/>
                      <w:szCs w:val="22"/>
                    </w:rPr>
                    <w:t xml:space="preserve">5,390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rPr>
                    <w:t xml:space="preserve">three different</w:t>
                  </w:r>
                  <w:r>
                    <w:rPr>
                      <w:rFonts w:ascii="Arial" w:cs="Arial" w:eastAsia="Arial" w:hAnsi="Arial"/>
                      <w:sz w:val="22"/>
                      <w:szCs w:val="22"/>
                    </w:rPr>
                    <w:t xml:space="preserve"> numbers that round to </w:t>
                  </w:r>
                  <w:r>
                    <w:rPr>
                      <w:rFonts w:ascii="Arial" w:cs="Arial" w:eastAsia="Arial" w:hAnsi="Arial"/>
                      <w:b/>
                      <w:bCs/>
                      <w:sz w:val="22"/>
                      <w:szCs w:val="22"/>
                    </w:rPr>
                    <w:t xml:space="preserve">6,400</w:t>
                  </w:r>
                  <w:r>
                    <w:rPr>
                      <w:rFonts w:ascii="Arial" w:cs="Arial" w:eastAsia="Arial" w:hAnsi="Arial"/>
                      <w:sz w:val="22"/>
                      <w:szCs w:val="22"/>
                    </w:rPr>
                    <w:t xml:space="preserve"> to the nearest 100.</w:t>
                  </w:r>
                </w:p>
                <w:p>
                  <w:pPr>
                    <w:spacing w:after="40" w:before="0" w:line="250"/>
                  </w:pPr>
                  <w:r>
                    <w:rPr>
                      <w:rFonts w:ascii="Arial" w:cs="Arial" w:eastAsia="Arial" w:hAnsi="Arial"/>
                      <w:b/>
                      <w:bCs/>
                      <w:color w:val="C00000"/>
                      <w:sz w:val="22"/>
                      <w:szCs w:val="22"/>
                    </w:rPr>
                    <w:t xml:space="preserve">Any three numbers from 6,350 to 6,449, for example 6,350, 6,400, 6,449</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31b45fd2884a914df079c508dd475f93252a287a.png"/><Relationship Id="rId12" Type="http://schemas.openxmlformats.org/officeDocument/2006/relationships/image" Target="media/264e425934638079b229791dceed5614966ce71c.png"/><Relationship Id="rId13" Type="http://schemas.openxmlformats.org/officeDocument/2006/relationships/image" Target="media/8e2990909e702c42dbbd31b101c2223a5345900a.png"/><Relationship Id="rId14" Type="http://schemas.openxmlformats.org/officeDocument/2006/relationships/image" Target="media/fa09a2ece208563a8731ef30f31514b740fc8890.png"/><Relationship Id="rId15" Type="http://schemas.openxmlformats.org/officeDocument/2006/relationships/image" Target="media/b8ea776bec096e36661b2e6529c222c62ee4aae6.png"/><Relationship Id="rId16" Type="http://schemas.openxmlformats.org/officeDocument/2006/relationships/image" Target="media/a7335f372a5b03a613931c7493a23e5e0caacf65.png"/><Relationship Id="rId17" Type="http://schemas.openxmlformats.org/officeDocument/2006/relationships/image" Target="media/0d743856c86147865c5f570ef245cb6b00c21a3f.png"/><Relationship Id="rId18" Type="http://schemas.openxmlformats.org/officeDocument/2006/relationships/image" Target="media/c65414456e1e8707bbfb72b4e4ba56b7bc013123.png"/><Relationship Id="rId19" Type="http://schemas.openxmlformats.org/officeDocument/2006/relationships/image" Target="media/79c1b97510cf2990ede9d67d42cd8532e0554747.png"/><Relationship Id="rId20" Type="http://schemas.openxmlformats.org/officeDocument/2006/relationships/image" Target="media/4300ddad6dc7ec7b0e727fd6e1342deacd459c83.png"/><Relationship Id="rId21" Type="http://schemas.openxmlformats.org/officeDocument/2006/relationships/image" Target="media/0bf7c0c6694319d4bbf331e9f56be49903689626.png"/><Relationship Id="rId22" Type="http://schemas.openxmlformats.org/officeDocument/2006/relationships/image" Target="media/2d2a8acb8f594289a2b90af67fad1d6280e4c21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Round to the nearest 100 - Not scaffolded (answer in book)</dc:title>
  <dc:creator>Maths Desk</dc:creator>
  <cp:lastModifiedBy>Un-named</cp:lastModifiedBy>
  <cp:revision>1</cp:revision>
  <dcterms:created xsi:type="dcterms:W3CDTF">2026-10-16T15:57:53.807Z</dcterms:created>
  <dcterms:modified xsi:type="dcterms:W3CDTF">2026-10-16T15:57:53.807Z</dcterms:modified>
</cp:coreProperties>
</file>

<file path=docProps/custom.xml><?xml version="1.0" encoding="utf-8"?>
<Properties xmlns="http://schemas.openxmlformats.org/officeDocument/2006/custom-properties" xmlns:vt="http://schemas.openxmlformats.org/officeDocument/2006/docPropsVTypes"/>
</file>